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1E5" w:rsidRDefault="00364FFB" w:rsidP="00F16ADC">
      <w:pPr>
        <w:jc w:val="center"/>
        <w:rPr>
          <w:sz w:val="36"/>
          <w:u w:val="single"/>
        </w:rPr>
      </w:pPr>
      <w:r w:rsidRPr="00364FFB">
        <w:rPr>
          <w:sz w:val="36"/>
          <w:u w:val="single"/>
        </w:rPr>
        <w:t>Upgrading systems</w:t>
      </w:r>
    </w:p>
    <w:p w:rsidR="00364FFB" w:rsidRDefault="00EF73F5" w:rsidP="00DF16E4">
      <w:r>
        <w:t xml:space="preserve">External pressure can lead to an organisation upgrading their systems. </w:t>
      </w:r>
      <w:r w:rsidR="00DF16E4">
        <w:t xml:space="preserve">Due to </w:t>
      </w:r>
      <w:r>
        <w:t>le</w:t>
      </w:r>
      <w:r w:rsidR="00DF16E4">
        <w:t xml:space="preserve">gislative and financial reasons, </w:t>
      </w:r>
      <w:r w:rsidR="00306A51">
        <w:t xml:space="preserve">organisations </w:t>
      </w:r>
      <w:r w:rsidR="00DF16E4">
        <w:t xml:space="preserve">would have to </w:t>
      </w:r>
      <w:r w:rsidR="00306A51">
        <w:t>upgrade their systems such as:</w:t>
      </w:r>
    </w:p>
    <w:p w:rsidR="00306A51" w:rsidRDefault="00306A51" w:rsidP="00306A51">
      <w:pPr>
        <w:pStyle w:val="ListParagraph"/>
        <w:numPr>
          <w:ilvl w:val="0"/>
          <w:numId w:val="2"/>
        </w:numPr>
      </w:pPr>
      <w:r>
        <w:t>Changing regulatory and legal frameworks</w:t>
      </w:r>
    </w:p>
    <w:p w:rsidR="00306A51" w:rsidRDefault="00306A51" w:rsidP="00306A51">
      <w:pPr>
        <w:pStyle w:val="ListParagraph"/>
        <w:numPr>
          <w:ilvl w:val="0"/>
          <w:numId w:val="2"/>
        </w:numPr>
      </w:pPr>
      <w:r>
        <w:t>Keeping up with competitors</w:t>
      </w:r>
    </w:p>
    <w:p w:rsidR="00306A51" w:rsidRDefault="00306A51" w:rsidP="00306A51">
      <w:pPr>
        <w:pStyle w:val="ListParagraph"/>
        <w:numPr>
          <w:ilvl w:val="0"/>
          <w:numId w:val="2"/>
        </w:numPr>
      </w:pPr>
      <w:r>
        <w:t>Enhanced business opportunities</w:t>
      </w:r>
    </w:p>
    <w:p w:rsidR="00306A51" w:rsidRDefault="00306A51" w:rsidP="00306A51">
      <w:pPr>
        <w:pStyle w:val="ListParagraph"/>
        <w:numPr>
          <w:ilvl w:val="0"/>
          <w:numId w:val="2"/>
        </w:numPr>
      </w:pPr>
      <w:r>
        <w:t xml:space="preserve">Increasing globalisation </w:t>
      </w:r>
    </w:p>
    <w:p w:rsidR="00306A51" w:rsidRDefault="00306A51" w:rsidP="00306A51">
      <w:pPr>
        <w:pStyle w:val="ListParagraph"/>
        <w:numPr>
          <w:ilvl w:val="0"/>
          <w:numId w:val="2"/>
        </w:numPr>
      </w:pPr>
      <w:r>
        <w:t>Potential for outsourcing</w:t>
      </w:r>
    </w:p>
    <w:p w:rsidR="00D301C9" w:rsidRDefault="00306A51" w:rsidP="00D301C9">
      <w:pPr>
        <w:pStyle w:val="ListParagraph"/>
        <w:numPr>
          <w:ilvl w:val="0"/>
          <w:numId w:val="2"/>
        </w:numPr>
      </w:pPr>
      <w:r>
        <w:t>Improving customer service</w:t>
      </w:r>
      <w:bookmarkStart w:id="0" w:name="_GoBack"/>
      <w:bookmarkEnd w:id="0"/>
    </w:p>
    <w:p w:rsidR="00D301C9" w:rsidRPr="00F23B88" w:rsidRDefault="00F5229B" w:rsidP="00306A51">
      <w:pPr>
        <w:spacing w:after="0" w:line="240" w:lineRule="auto"/>
        <w:contextualSpacing/>
        <w:rPr>
          <w:rFonts w:ascii="Calibri" w:eastAsia="+mn-ea" w:hAnsi="Calibri" w:cs="+mn-cs"/>
          <w:color w:val="000000"/>
          <w:kern w:val="24"/>
          <w:sz w:val="20"/>
          <w:szCs w:val="40"/>
          <w:lang w:eastAsia="en-GB"/>
        </w:rPr>
      </w:pPr>
      <w:r w:rsidRPr="00F5229B">
        <w:rPr>
          <w:rFonts w:ascii="Calibri" w:eastAsia="+mn-ea" w:hAnsi="Calibri" w:cs="+mn-cs"/>
          <w:color w:val="000000"/>
          <w:kern w:val="24"/>
          <w:szCs w:val="40"/>
          <w:u w:val="single"/>
          <w:lang w:eastAsia="en-GB"/>
        </w:rPr>
        <w:t>Changing regulatory and legal frameworks</w:t>
      </w:r>
      <w:r w:rsidRPr="00F5229B">
        <w:rPr>
          <w:rFonts w:ascii="Calibri" w:eastAsia="+mn-ea" w:hAnsi="Calibri" w:cs="+mn-cs"/>
          <w:color w:val="000000"/>
          <w:kern w:val="24"/>
          <w:szCs w:val="40"/>
          <w:u w:val="single"/>
          <w:lang w:eastAsia="en-GB"/>
        </w:rPr>
        <w:br/>
      </w:r>
      <w:r w:rsidR="009D20A7" w:rsidRPr="00F23B88">
        <w:rPr>
          <w:rFonts w:ascii="Calibri" w:eastAsia="+mn-ea" w:hAnsi="Calibri" w:cs="+mn-cs"/>
          <w:color w:val="000000"/>
          <w:kern w:val="24"/>
          <w:sz w:val="20"/>
          <w:szCs w:val="40"/>
          <w:lang w:eastAsia="en-GB"/>
        </w:rPr>
        <w:t>Businesses keep up to date with systems by taking notice of regulatory and legal frameworks.</w:t>
      </w:r>
      <w:r w:rsidR="00ED4B69" w:rsidRPr="00F23B88">
        <w:rPr>
          <w:rFonts w:ascii="Calibri" w:eastAsia="+mn-ea" w:hAnsi="Calibri" w:cs="+mn-cs"/>
          <w:color w:val="000000"/>
          <w:kern w:val="24"/>
          <w:sz w:val="20"/>
          <w:szCs w:val="40"/>
          <w:lang w:eastAsia="en-GB"/>
        </w:rPr>
        <w:t xml:space="preserve"> For example there </w:t>
      </w:r>
      <w:r w:rsidR="005A36EC" w:rsidRPr="00F23B88">
        <w:rPr>
          <w:rFonts w:ascii="Calibri" w:eastAsia="+mn-ea" w:hAnsi="Calibri" w:cs="+mn-cs"/>
          <w:color w:val="000000"/>
          <w:kern w:val="24"/>
          <w:sz w:val="20"/>
          <w:szCs w:val="40"/>
          <w:lang w:eastAsia="en-GB"/>
        </w:rPr>
        <w:t>have been laws</w:t>
      </w:r>
      <w:r w:rsidR="00ED4B69" w:rsidRPr="00F23B88">
        <w:rPr>
          <w:rFonts w:ascii="Calibri" w:eastAsia="+mn-ea" w:hAnsi="Calibri" w:cs="+mn-cs"/>
          <w:color w:val="000000"/>
          <w:kern w:val="24"/>
          <w:sz w:val="20"/>
          <w:szCs w:val="40"/>
          <w:lang w:eastAsia="en-GB"/>
        </w:rPr>
        <w:t xml:space="preserve"> set for illegal file sharing and it has led to schools banning the use of P2P file sharing.</w:t>
      </w:r>
      <w:r w:rsidR="005A36EC" w:rsidRPr="00F23B88">
        <w:rPr>
          <w:rFonts w:ascii="Calibri" w:eastAsia="+mn-ea" w:hAnsi="Calibri" w:cs="+mn-cs"/>
          <w:color w:val="000000"/>
          <w:kern w:val="24"/>
          <w:sz w:val="20"/>
          <w:szCs w:val="40"/>
          <w:lang w:eastAsia="en-GB"/>
        </w:rPr>
        <w:t xml:space="preserve"> </w:t>
      </w:r>
      <w:r w:rsidR="007F059B">
        <w:rPr>
          <w:rFonts w:ascii="Calibri" w:eastAsia="+mn-ea" w:hAnsi="Calibri" w:cs="+mn-cs"/>
          <w:color w:val="000000"/>
          <w:kern w:val="24"/>
          <w:sz w:val="20"/>
          <w:szCs w:val="40"/>
          <w:lang w:eastAsia="en-GB"/>
        </w:rPr>
        <w:t xml:space="preserve">In the new systems, schools could set up firewalls in order to block P2P file sharing so that no one can have access to it. </w:t>
      </w:r>
      <w:r w:rsidR="005A36EC" w:rsidRPr="00F23B88">
        <w:rPr>
          <w:rFonts w:ascii="Calibri" w:eastAsia="+mn-ea" w:hAnsi="Calibri" w:cs="+mn-cs"/>
          <w:color w:val="000000"/>
          <w:kern w:val="24"/>
          <w:sz w:val="20"/>
          <w:szCs w:val="40"/>
          <w:lang w:eastAsia="en-GB"/>
        </w:rPr>
        <w:t xml:space="preserve">There are other types of legislations that have impacts on company policies that </w:t>
      </w:r>
      <w:r w:rsidR="000C14D9" w:rsidRPr="00F23B88">
        <w:rPr>
          <w:rFonts w:ascii="Calibri" w:eastAsia="+mn-ea" w:hAnsi="Calibri" w:cs="+mn-cs"/>
          <w:color w:val="000000"/>
          <w:kern w:val="24"/>
          <w:sz w:val="20"/>
          <w:szCs w:val="40"/>
          <w:lang w:eastAsia="en-GB"/>
        </w:rPr>
        <w:t>involve</w:t>
      </w:r>
      <w:r w:rsidR="003D7125" w:rsidRPr="00F23B88">
        <w:rPr>
          <w:rFonts w:ascii="Calibri" w:eastAsia="+mn-ea" w:hAnsi="Calibri" w:cs="+mn-cs"/>
          <w:color w:val="000000"/>
          <w:kern w:val="24"/>
          <w:sz w:val="20"/>
          <w:szCs w:val="40"/>
          <w:lang w:eastAsia="en-GB"/>
        </w:rPr>
        <w:t xml:space="preserve"> the</w:t>
      </w:r>
      <w:r w:rsidR="000C14D9" w:rsidRPr="00F23B88">
        <w:rPr>
          <w:rFonts w:ascii="Calibri" w:eastAsia="+mn-ea" w:hAnsi="Calibri" w:cs="+mn-cs"/>
          <w:color w:val="000000"/>
          <w:kern w:val="24"/>
          <w:sz w:val="20"/>
          <w:szCs w:val="40"/>
          <w:lang w:eastAsia="en-GB"/>
        </w:rPr>
        <w:t xml:space="preserve"> Computer misuse act and display screen regulations, these </w:t>
      </w:r>
      <w:r w:rsidR="003D7125" w:rsidRPr="00F23B88">
        <w:rPr>
          <w:rFonts w:ascii="Calibri" w:eastAsia="+mn-ea" w:hAnsi="Calibri" w:cs="+mn-cs"/>
          <w:color w:val="000000"/>
          <w:kern w:val="24"/>
          <w:sz w:val="20"/>
          <w:szCs w:val="40"/>
          <w:lang w:eastAsia="en-GB"/>
        </w:rPr>
        <w:t>require companies to have the acceptable</w:t>
      </w:r>
      <w:r w:rsidR="000B55AC" w:rsidRPr="00F23B88">
        <w:rPr>
          <w:rFonts w:ascii="Calibri" w:eastAsia="+mn-ea" w:hAnsi="Calibri" w:cs="+mn-cs"/>
          <w:color w:val="000000"/>
          <w:kern w:val="24"/>
          <w:sz w:val="20"/>
          <w:szCs w:val="40"/>
          <w:lang w:eastAsia="en-GB"/>
        </w:rPr>
        <w:t xml:space="preserve"> equipment for employees </w:t>
      </w:r>
      <w:r w:rsidR="007B7913" w:rsidRPr="00F23B88">
        <w:rPr>
          <w:rFonts w:ascii="Calibri" w:eastAsia="+mn-ea" w:hAnsi="Calibri" w:cs="+mn-cs"/>
          <w:color w:val="000000"/>
          <w:kern w:val="24"/>
          <w:sz w:val="20"/>
          <w:szCs w:val="40"/>
          <w:lang w:eastAsia="en-GB"/>
        </w:rPr>
        <w:t xml:space="preserve">in order to help </w:t>
      </w:r>
      <w:r w:rsidR="000B55AC" w:rsidRPr="00F23B88">
        <w:rPr>
          <w:rFonts w:ascii="Calibri" w:eastAsia="+mn-ea" w:hAnsi="Calibri" w:cs="+mn-cs"/>
          <w:color w:val="000000"/>
          <w:kern w:val="24"/>
          <w:sz w:val="20"/>
          <w:szCs w:val="40"/>
          <w:lang w:eastAsia="en-GB"/>
        </w:rPr>
        <w:t xml:space="preserve">them be </w:t>
      </w:r>
      <w:r w:rsidR="007B7913" w:rsidRPr="00F23B88">
        <w:rPr>
          <w:rFonts w:ascii="Calibri" w:eastAsia="+mn-ea" w:hAnsi="Calibri" w:cs="+mn-cs"/>
          <w:color w:val="000000"/>
          <w:kern w:val="24"/>
          <w:sz w:val="20"/>
          <w:szCs w:val="40"/>
          <w:lang w:eastAsia="en-GB"/>
        </w:rPr>
        <w:t xml:space="preserve">to </w:t>
      </w:r>
      <w:r w:rsidR="000B55AC" w:rsidRPr="00F23B88">
        <w:rPr>
          <w:rFonts w:ascii="Calibri" w:eastAsia="+mn-ea" w:hAnsi="Calibri" w:cs="+mn-cs"/>
          <w:color w:val="000000"/>
          <w:kern w:val="24"/>
          <w:sz w:val="20"/>
          <w:szCs w:val="40"/>
          <w:lang w:eastAsia="en-GB"/>
        </w:rPr>
        <w:t>able to do their jobs properly.</w:t>
      </w:r>
    </w:p>
    <w:p w:rsidR="00F5229B" w:rsidRPr="00F23B88" w:rsidRDefault="00F5229B" w:rsidP="00306A51">
      <w:pPr>
        <w:spacing w:after="0" w:line="240" w:lineRule="auto"/>
        <w:contextualSpacing/>
        <w:rPr>
          <w:rFonts w:ascii="Calibri" w:eastAsia="+mn-ea" w:hAnsi="Calibri" w:cs="+mn-cs"/>
          <w:color w:val="000000"/>
          <w:kern w:val="24"/>
          <w:sz w:val="20"/>
          <w:szCs w:val="40"/>
          <w:lang w:eastAsia="en-GB"/>
        </w:rPr>
      </w:pPr>
    </w:p>
    <w:p w:rsidR="00D301C9" w:rsidRPr="00AB1F9C" w:rsidRDefault="00D301C9" w:rsidP="00306A51">
      <w:pPr>
        <w:spacing w:after="0" w:line="240" w:lineRule="auto"/>
        <w:contextualSpacing/>
        <w:rPr>
          <w:rFonts w:ascii="Calibri" w:eastAsia="+mn-ea" w:hAnsi="Calibri" w:cs="+mn-cs"/>
          <w:color w:val="000000"/>
          <w:kern w:val="24"/>
          <w:szCs w:val="40"/>
          <w:u w:val="single"/>
          <w:lang w:eastAsia="en-GB"/>
        </w:rPr>
      </w:pPr>
      <w:r w:rsidRPr="00AB1F9C">
        <w:rPr>
          <w:rFonts w:ascii="Calibri" w:eastAsia="+mn-ea" w:hAnsi="Calibri" w:cs="+mn-cs"/>
          <w:color w:val="000000"/>
          <w:kern w:val="24"/>
          <w:szCs w:val="40"/>
          <w:u w:val="single"/>
          <w:lang w:eastAsia="en-GB"/>
        </w:rPr>
        <w:t>Keeping up with Competitors</w:t>
      </w:r>
    </w:p>
    <w:p w:rsidR="00306A51" w:rsidRPr="00F23B88" w:rsidRDefault="00306A51" w:rsidP="00306A51">
      <w:pPr>
        <w:spacing w:after="0" w:line="240" w:lineRule="auto"/>
        <w:contextualSpacing/>
        <w:rPr>
          <w:rFonts w:ascii="Calibri" w:eastAsia="+mn-ea" w:hAnsi="Calibri" w:cs="+mn-cs"/>
          <w:color w:val="000000"/>
          <w:kern w:val="24"/>
          <w:sz w:val="20"/>
          <w:szCs w:val="40"/>
          <w:lang w:eastAsia="en-GB"/>
        </w:rPr>
      </w:pPr>
      <w:r w:rsidRPr="00F23B88">
        <w:rPr>
          <w:rFonts w:ascii="Calibri" w:eastAsia="+mn-ea" w:hAnsi="Calibri" w:cs="+mn-cs"/>
          <w:color w:val="000000"/>
          <w:kern w:val="24"/>
          <w:sz w:val="20"/>
          <w:szCs w:val="40"/>
          <w:lang w:eastAsia="en-GB"/>
        </w:rPr>
        <w:t xml:space="preserve">With businesses, using e-commerce has been highly popular recently. This allows organisations to operate online by buying and selling items from </w:t>
      </w:r>
      <w:r w:rsidR="00451247" w:rsidRPr="00F23B88">
        <w:rPr>
          <w:rFonts w:ascii="Calibri" w:eastAsia="+mn-ea" w:hAnsi="Calibri" w:cs="+mn-cs"/>
          <w:color w:val="000000"/>
          <w:kern w:val="24"/>
          <w:sz w:val="20"/>
          <w:szCs w:val="40"/>
          <w:lang w:eastAsia="en-GB"/>
        </w:rPr>
        <w:t>global</w:t>
      </w:r>
      <w:r w:rsidRPr="00F23B88">
        <w:rPr>
          <w:rFonts w:ascii="Calibri" w:eastAsia="+mn-ea" w:hAnsi="Calibri" w:cs="+mn-cs"/>
          <w:color w:val="000000"/>
          <w:kern w:val="24"/>
          <w:sz w:val="20"/>
          <w:szCs w:val="40"/>
          <w:lang w:eastAsia="en-GB"/>
        </w:rPr>
        <w:t xml:space="preserve"> </w:t>
      </w:r>
      <w:r w:rsidR="00451247" w:rsidRPr="00F23B88">
        <w:rPr>
          <w:rFonts w:ascii="Calibri" w:eastAsia="+mn-ea" w:hAnsi="Calibri" w:cs="+mn-cs"/>
          <w:color w:val="000000"/>
          <w:kern w:val="24"/>
          <w:sz w:val="20"/>
          <w:szCs w:val="40"/>
          <w:lang w:eastAsia="en-GB"/>
        </w:rPr>
        <w:t>sellers</w:t>
      </w:r>
      <w:r w:rsidRPr="00F23B88">
        <w:rPr>
          <w:rFonts w:ascii="Calibri" w:eastAsia="+mn-ea" w:hAnsi="Calibri" w:cs="+mn-cs"/>
          <w:color w:val="000000"/>
          <w:kern w:val="24"/>
          <w:sz w:val="20"/>
          <w:szCs w:val="40"/>
          <w:lang w:eastAsia="en-GB"/>
        </w:rPr>
        <w:t>.</w:t>
      </w:r>
      <w:r w:rsidR="00D301C9" w:rsidRPr="00F23B88">
        <w:rPr>
          <w:rFonts w:ascii="Calibri" w:eastAsia="+mn-ea" w:hAnsi="Calibri" w:cs="+mn-cs"/>
          <w:color w:val="000000"/>
          <w:kern w:val="24"/>
          <w:sz w:val="20"/>
          <w:szCs w:val="40"/>
          <w:lang w:eastAsia="en-GB"/>
        </w:rPr>
        <w:t xml:space="preserve"> For example Tesco was first to start online shopping for </w:t>
      </w:r>
      <w:r w:rsidR="00F10BF1" w:rsidRPr="00F23B88">
        <w:rPr>
          <w:rFonts w:ascii="Calibri" w:eastAsia="+mn-ea" w:hAnsi="Calibri" w:cs="+mn-cs"/>
          <w:color w:val="000000"/>
          <w:kern w:val="24"/>
          <w:sz w:val="20"/>
          <w:szCs w:val="40"/>
          <w:lang w:eastAsia="en-GB"/>
        </w:rPr>
        <w:t>groceries</w:t>
      </w:r>
      <w:r w:rsidR="00D301C9" w:rsidRPr="00F23B88">
        <w:rPr>
          <w:rFonts w:ascii="Calibri" w:eastAsia="+mn-ea" w:hAnsi="Calibri" w:cs="+mn-cs"/>
          <w:color w:val="000000"/>
          <w:kern w:val="24"/>
          <w:sz w:val="20"/>
          <w:szCs w:val="40"/>
          <w:lang w:eastAsia="en-GB"/>
        </w:rPr>
        <w:t xml:space="preserve"> and it started taking businesses from other organisations. This lead to other businesses doing the same and mostly because if they hadn’t, they’d also be losing more business.</w:t>
      </w:r>
    </w:p>
    <w:p w:rsidR="00D301C9" w:rsidRDefault="00D301C9" w:rsidP="00306A51">
      <w:pPr>
        <w:spacing w:after="0" w:line="240" w:lineRule="auto"/>
        <w:contextualSpacing/>
        <w:rPr>
          <w:rFonts w:ascii="Calibri" w:eastAsia="+mn-ea" w:hAnsi="Calibri" w:cs="+mn-cs"/>
          <w:color w:val="000000"/>
          <w:kern w:val="24"/>
          <w:szCs w:val="40"/>
          <w:lang w:eastAsia="en-GB"/>
        </w:rPr>
      </w:pPr>
    </w:p>
    <w:p w:rsidR="00D301C9" w:rsidRPr="00D301C9" w:rsidRDefault="00D301C9" w:rsidP="00306A51">
      <w:pPr>
        <w:spacing w:after="0" w:line="240" w:lineRule="auto"/>
        <w:contextualSpacing/>
        <w:rPr>
          <w:rFonts w:ascii="Calibri" w:eastAsia="+mn-ea" w:hAnsi="Calibri" w:cs="+mn-cs"/>
          <w:color w:val="000000"/>
          <w:kern w:val="24"/>
          <w:szCs w:val="40"/>
          <w:u w:val="single"/>
          <w:lang w:eastAsia="en-GB"/>
        </w:rPr>
      </w:pPr>
      <w:r w:rsidRPr="00D301C9">
        <w:rPr>
          <w:rFonts w:ascii="Calibri" w:eastAsia="+mn-ea" w:hAnsi="Calibri" w:cs="+mn-cs"/>
          <w:color w:val="000000"/>
          <w:kern w:val="24"/>
          <w:szCs w:val="40"/>
          <w:u w:val="single"/>
          <w:lang w:eastAsia="en-GB"/>
        </w:rPr>
        <w:t>Enhanced business opportunities</w:t>
      </w:r>
    </w:p>
    <w:p w:rsidR="00306A51" w:rsidRPr="00F23B88" w:rsidRDefault="00434224" w:rsidP="00306A51">
      <w:pPr>
        <w:rPr>
          <w:rFonts w:eastAsia="Times New Roman" w:cstheme="minorHAnsi"/>
          <w:sz w:val="20"/>
          <w:szCs w:val="24"/>
          <w:lang w:eastAsia="en-GB"/>
        </w:rPr>
      </w:pPr>
      <w:r w:rsidRPr="00F23B88">
        <w:rPr>
          <w:rFonts w:eastAsia="Times New Roman" w:cstheme="minorHAnsi"/>
          <w:sz w:val="20"/>
          <w:szCs w:val="24"/>
          <w:lang w:eastAsia="en-GB"/>
        </w:rPr>
        <w:t xml:space="preserve">Because technology develops very </w:t>
      </w:r>
      <w:r w:rsidR="00C36A77" w:rsidRPr="00F23B88">
        <w:rPr>
          <w:rFonts w:eastAsia="Times New Roman" w:cstheme="minorHAnsi"/>
          <w:sz w:val="20"/>
          <w:szCs w:val="24"/>
          <w:lang w:eastAsia="en-GB"/>
        </w:rPr>
        <w:t>quickly</w:t>
      </w:r>
      <w:r w:rsidRPr="00F23B88">
        <w:rPr>
          <w:rFonts w:eastAsia="Times New Roman" w:cstheme="minorHAnsi"/>
          <w:sz w:val="20"/>
          <w:szCs w:val="24"/>
          <w:lang w:eastAsia="en-GB"/>
        </w:rPr>
        <w:t xml:space="preserve">, this has let to loads of business </w:t>
      </w:r>
      <w:r w:rsidR="008A4748" w:rsidRPr="00F23B88">
        <w:rPr>
          <w:rFonts w:eastAsia="Times New Roman" w:cstheme="minorHAnsi"/>
          <w:sz w:val="20"/>
          <w:szCs w:val="24"/>
          <w:lang w:eastAsia="en-GB"/>
        </w:rPr>
        <w:t>opportunities</w:t>
      </w:r>
      <w:r w:rsidRPr="00F23B88">
        <w:rPr>
          <w:rFonts w:eastAsia="Times New Roman" w:cstheme="minorHAnsi"/>
          <w:sz w:val="20"/>
          <w:szCs w:val="24"/>
          <w:lang w:eastAsia="en-GB"/>
        </w:rPr>
        <w:t xml:space="preserve">, and </w:t>
      </w:r>
      <w:r w:rsidR="00EF1EA7" w:rsidRPr="00F23B88">
        <w:rPr>
          <w:rFonts w:eastAsia="Times New Roman" w:cstheme="minorHAnsi"/>
          <w:sz w:val="20"/>
          <w:szCs w:val="24"/>
          <w:lang w:eastAsia="en-GB"/>
        </w:rPr>
        <w:t>organisations tend to take advantage of them.</w:t>
      </w:r>
      <w:r w:rsidR="00390DE7" w:rsidRPr="00F23B88">
        <w:rPr>
          <w:rFonts w:eastAsia="Times New Roman" w:cstheme="minorHAnsi"/>
          <w:sz w:val="20"/>
          <w:szCs w:val="24"/>
          <w:lang w:eastAsia="en-GB"/>
        </w:rPr>
        <w:t xml:space="preserve"> Businesses using e-commerce can create their own websites and sell their products online</w:t>
      </w:r>
      <w:r w:rsidR="00B11FBE" w:rsidRPr="00F23B88">
        <w:rPr>
          <w:rFonts w:eastAsia="Times New Roman" w:cstheme="minorHAnsi"/>
          <w:sz w:val="20"/>
          <w:szCs w:val="24"/>
          <w:lang w:eastAsia="en-GB"/>
        </w:rPr>
        <w:t xml:space="preserve"> and even use websites like amazon or eBay to sell their products. </w:t>
      </w:r>
    </w:p>
    <w:p w:rsidR="00BE6BEB" w:rsidRDefault="00000420" w:rsidP="00306A51">
      <w:pPr>
        <w:rPr>
          <w:rFonts w:cstheme="minorHAnsi"/>
        </w:rPr>
      </w:pPr>
      <w:r>
        <w:rPr>
          <w:rFonts w:eastAsia="Times New Roman" w:cstheme="minorHAnsi"/>
          <w:szCs w:val="24"/>
          <w:u w:val="single"/>
          <w:lang w:eastAsia="en-GB"/>
        </w:rPr>
        <w:t>Increased globalisation</w:t>
      </w:r>
      <w:r>
        <w:rPr>
          <w:rFonts w:eastAsia="Times New Roman" w:cstheme="minorHAnsi"/>
          <w:szCs w:val="24"/>
          <w:u w:val="single"/>
          <w:lang w:eastAsia="en-GB"/>
        </w:rPr>
        <w:br/>
      </w:r>
      <w:r w:rsidR="009E7550" w:rsidRPr="00F23B88">
        <w:rPr>
          <w:rFonts w:cstheme="minorHAnsi"/>
          <w:sz w:val="20"/>
        </w:rPr>
        <w:t>I</w:t>
      </w:r>
      <w:r w:rsidR="00EB4F1C" w:rsidRPr="00F23B88">
        <w:rPr>
          <w:rFonts w:cstheme="minorHAnsi"/>
          <w:sz w:val="20"/>
        </w:rPr>
        <w:t xml:space="preserve">f an organisation has good access to the internet, and is able to use video conferencing this means that they can be able to </w:t>
      </w:r>
      <w:r w:rsidR="0003304D" w:rsidRPr="00F23B88">
        <w:rPr>
          <w:rFonts w:cstheme="minorHAnsi"/>
          <w:sz w:val="20"/>
        </w:rPr>
        <w:t>contact</w:t>
      </w:r>
      <w:r w:rsidR="00EB4F1C" w:rsidRPr="00F23B88">
        <w:rPr>
          <w:rFonts w:cstheme="minorHAnsi"/>
          <w:sz w:val="20"/>
        </w:rPr>
        <w:t xml:space="preserve"> suppliers or distributers </w:t>
      </w:r>
      <w:r w:rsidR="007107AA" w:rsidRPr="00F23B88">
        <w:rPr>
          <w:rFonts w:cstheme="minorHAnsi"/>
          <w:sz w:val="20"/>
        </w:rPr>
        <w:t>that are located all over the world.</w:t>
      </w:r>
      <w:r w:rsidR="00AF7FF0" w:rsidRPr="00F23B88">
        <w:rPr>
          <w:rFonts w:cstheme="minorHAnsi"/>
          <w:sz w:val="20"/>
        </w:rPr>
        <w:t xml:space="preserve"> This is called globalisation. </w:t>
      </w:r>
      <w:r w:rsidR="00E31633" w:rsidRPr="00F23B88">
        <w:rPr>
          <w:rFonts w:cstheme="minorHAnsi"/>
          <w:sz w:val="20"/>
        </w:rPr>
        <w:t>Organisations need to make sure that they make good use of benefits</w:t>
      </w:r>
      <w:r w:rsidR="00E90691" w:rsidRPr="00F23B88">
        <w:rPr>
          <w:rFonts w:cstheme="minorHAnsi"/>
          <w:sz w:val="20"/>
        </w:rPr>
        <w:t xml:space="preserve"> of useful technology such as software like Skype, it is free to do video calls and by using it you can access anyone around the world.</w:t>
      </w:r>
    </w:p>
    <w:p w:rsidR="00000420" w:rsidRPr="007A730D" w:rsidRDefault="009344B9" w:rsidP="00306A51">
      <w:pPr>
        <w:rPr>
          <w:rFonts w:eastAsia="Times New Roman" w:cstheme="minorHAnsi"/>
          <w:sz w:val="18"/>
          <w:szCs w:val="24"/>
          <w:lang w:eastAsia="en-GB"/>
        </w:rPr>
      </w:pPr>
      <w:r w:rsidRPr="009344B9">
        <w:rPr>
          <w:rFonts w:cstheme="minorHAnsi"/>
          <w:u w:val="single"/>
        </w:rPr>
        <w:t>Potential for outsourcing</w:t>
      </w:r>
      <w:r>
        <w:rPr>
          <w:rFonts w:cstheme="minorHAnsi"/>
          <w:u w:val="single"/>
        </w:rPr>
        <w:br/>
      </w:r>
      <w:r w:rsidR="00622EC2" w:rsidRPr="007A730D">
        <w:rPr>
          <w:rFonts w:eastAsia="Times New Roman" w:cstheme="minorHAnsi"/>
          <w:sz w:val="18"/>
          <w:szCs w:val="24"/>
          <w:lang w:eastAsia="en-GB"/>
        </w:rPr>
        <w:t>Outsourcing to provide technical support for an organisation is more efficient and beneficial rather than having an IT department.</w:t>
      </w:r>
      <w:r w:rsidR="00954F22" w:rsidRPr="007A730D">
        <w:rPr>
          <w:rFonts w:eastAsia="Times New Roman" w:cstheme="minorHAnsi"/>
          <w:sz w:val="18"/>
          <w:szCs w:val="24"/>
          <w:lang w:eastAsia="en-GB"/>
        </w:rPr>
        <w:t xml:space="preserve"> It is much better to get technical support than having IT technicians that would have to be trained every time technology develops, this could waste a lot of money, and so paying for technical support would </w:t>
      </w:r>
      <w:r w:rsidR="00C9209B" w:rsidRPr="007A730D">
        <w:rPr>
          <w:rFonts w:eastAsia="Times New Roman" w:cstheme="minorHAnsi"/>
          <w:sz w:val="18"/>
          <w:szCs w:val="24"/>
          <w:lang w:eastAsia="en-GB"/>
        </w:rPr>
        <w:t>save the organisation quite some money.</w:t>
      </w:r>
    </w:p>
    <w:p w:rsidR="005E78B1" w:rsidRPr="007A730D" w:rsidRDefault="005E78B1" w:rsidP="00306A51">
      <w:pPr>
        <w:rPr>
          <w:rFonts w:eastAsia="Times New Roman" w:cstheme="minorHAnsi"/>
          <w:sz w:val="16"/>
          <w:szCs w:val="24"/>
          <w:lang w:eastAsia="en-GB"/>
        </w:rPr>
      </w:pPr>
      <w:r w:rsidRPr="005E78B1">
        <w:rPr>
          <w:rFonts w:eastAsia="Times New Roman" w:cstheme="minorHAnsi"/>
          <w:szCs w:val="24"/>
          <w:u w:val="single"/>
          <w:lang w:eastAsia="en-GB"/>
        </w:rPr>
        <w:t>Improving customer service</w:t>
      </w:r>
      <w:r w:rsidRPr="005E78B1">
        <w:rPr>
          <w:rFonts w:eastAsia="Times New Roman" w:cstheme="minorHAnsi"/>
          <w:szCs w:val="24"/>
          <w:u w:val="single"/>
          <w:lang w:eastAsia="en-GB"/>
        </w:rPr>
        <w:br/>
      </w:r>
      <w:r w:rsidR="00B9318A" w:rsidRPr="007A730D">
        <w:rPr>
          <w:rFonts w:eastAsia="Times New Roman" w:cstheme="minorHAnsi"/>
          <w:sz w:val="18"/>
          <w:szCs w:val="24"/>
          <w:lang w:eastAsia="en-GB"/>
        </w:rPr>
        <w:t xml:space="preserve">An organisations main focus is on the customer. This means whatever the organisation does should always please the customer, for example if an </w:t>
      </w:r>
      <w:r w:rsidR="00F5229B" w:rsidRPr="007A730D">
        <w:rPr>
          <w:rFonts w:eastAsia="Times New Roman" w:cstheme="minorHAnsi"/>
          <w:sz w:val="18"/>
          <w:szCs w:val="24"/>
          <w:lang w:eastAsia="en-GB"/>
        </w:rPr>
        <w:t>organisation</w:t>
      </w:r>
      <w:r w:rsidR="00B9318A" w:rsidRPr="007A730D">
        <w:rPr>
          <w:rFonts w:eastAsia="Times New Roman" w:cstheme="minorHAnsi"/>
          <w:sz w:val="18"/>
          <w:szCs w:val="24"/>
          <w:lang w:eastAsia="en-GB"/>
        </w:rPr>
        <w:t xml:space="preserve"> is to shorten their delivery process, and deliver their </w:t>
      </w:r>
      <w:r w:rsidR="00F5229B" w:rsidRPr="007A730D">
        <w:rPr>
          <w:rFonts w:eastAsia="Times New Roman" w:cstheme="minorHAnsi"/>
          <w:sz w:val="18"/>
          <w:szCs w:val="24"/>
          <w:lang w:eastAsia="en-GB"/>
        </w:rPr>
        <w:t>products</w:t>
      </w:r>
      <w:r w:rsidR="00B9318A" w:rsidRPr="007A730D">
        <w:rPr>
          <w:rFonts w:eastAsia="Times New Roman" w:cstheme="minorHAnsi"/>
          <w:sz w:val="18"/>
          <w:szCs w:val="24"/>
          <w:lang w:eastAsia="en-GB"/>
        </w:rPr>
        <w:t xml:space="preserve"> to their customer very quickly, then the customer will be </w:t>
      </w:r>
      <w:r w:rsidR="00F5229B" w:rsidRPr="007A730D">
        <w:rPr>
          <w:rFonts w:eastAsia="Times New Roman" w:cstheme="minorHAnsi"/>
          <w:sz w:val="18"/>
          <w:szCs w:val="24"/>
          <w:lang w:eastAsia="en-GB"/>
        </w:rPr>
        <w:t>completely satisfied. This then leads to the customer recommending these organisations products to others, bringing in more business.</w:t>
      </w:r>
      <w:r w:rsidR="00EA292B" w:rsidRPr="007A730D">
        <w:rPr>
          <w:rFonts w:eastAsia="Times New Roman" w:cstheme="minorHAnsi"/>
          <w:sz w:val="18"/>
          <w:szCs w:val="24"/>
          <w:lang w:eastAsia="en-GB"/>
        </w:rPr>
        <w:t xml:space="preserve"> IT improves customer services as they can use their systems to track down popular items customers buy and do extra things to please customers by offering them deals and vouchers. When it comes to delivery processes IT helps by tracking orders and processing them quickly so that their items can be delivered on time.</w:t>
      </w:r>
    </w:p>
    <w:sectPr w:rsidR="005E78B1" w:rsidRPr="007A730D" w:rsidSect="00BF575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B71" w:rsidRDefault="00241B71" w:rsidP="00D4370F">
      <w:pPr>
        <w:spacing w:after="0" w:line="240" w:lineRule="auto"/>
      </w:pPr>
      <w:r>
        <w:separator/>
      </w:r>
    </w:p>
  </w:endnote>
  <w:endnote w:type="continuationSeparator" w:id="0">
    <w:p w:rsidR="00241B71" w:rsidRDefault="00241B71" w:rsidP="00D43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B71" w:rsidRDefault="00241B71" w:rsidP="00D4370F">
      <w:pPr>
        <w:spacing w:after="0" w:line="240" w:lineRule="auto"/>
      </w:pPr>
      <w:r>
        <w:separator/>
      </w:r>
    </w:p>
  </w:footnote>
  <w:footnote w:type="continuationSeparator" w:id="0">
    <w:p w:rsidR="00241B71" w:rsidRDefault="00241B71" w:rsidP="00D437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B71" w:rsidRDefault="00241B71">
    <w:pPr>
      <w:pStyle w:val="Header"/>
    </w:pPr>
    <w:r>
      <w:t>Gladys Nzita-Mak</w:t>
    </w:r>
    <w:r>
      <w:ptab w:relativeTo="margin" w:alignment="center" w:leader="none"/>
    </w:r>
    <w:r>
      <w:t>Unit 4</w:t>
    </w:r>
    <w:r>
      <w:ptab w:relativeTo="margin" w:alignment="right" w:leader="none"/>
    </w:r>
    <w:r>
      <w:t>P1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58B7"/>
    <w:multiLevelType w:val="hybridMultilevel"/>
    <w:tmpl w:val="3DAECFBE"/>
    <w:lvl w:ilvl="0" w:tplc="4E30DA9A">
      <w:start w:val="1"/>
      <w:numFmt w:val="bullet"/>
      <w:lvlText w:val="•"/>
      <w:lvlJc w:val="left"/>
      <w:pPr>
        <w:tabs>
          <w:tab w:val="num" w:pos="720"/>
        </w:tabs>
        <w:ind w:left="720" w:hanging="360"/>
      </w:pPr>
      <w:rPr>
        <w:rFonts w:ascii="Arial" w:hAnsi="Arial" w:hint="default"/>
      </w:rPr>
    </w:lvl>
    <w:lvl w:ilvl="1" w:tplc="EE7CB138" w:tentative="1">
      <w:start w:val="1"/>
      <w:numFmt w:val="bullet"/>
      <w:lvlText w:val="•"/>
      <w:lvlJc w:val="left"/>
      <w:pPr>
        <w:tabs>
          <w:tab w:val="num" w:pos="1440"/>
        </w:tabs>
        <w:ind w:left="1440" w:hanging="360"/>
      </w:pPr>
      <w:rPr>
        <w:rFonts w:ascii="Arial" w:hAnsi="Arial" w:hint="default"/>
      </w:rPr>
    </w:lvl>
    <w:lvl w:ilvl="2" w:tplc="314C7DA6" w:tentative="1">
      <w:start w:val="1"/>
      <w:numFmt w:val="bullet"/>
      <w:lvlText w:val="•"/>
      <w:lvlJc w:val="left"/>
      <w:pPr>
        <w:tabs>
          <w:tab w:val="num" w:pos="2160"/>
        </w:tabs>
        <w:ind w:left="2160" w:hanging="360"/>
      </w:pPr>
      <w:rPr>
        <w:rFonts w:ascii="Arial" w:hAnsi="Arial" w:hint="default"/>
      </w:rPr>
    </w:lvl>
    <w:lvl w:ilvl="3" w:tplc="A6C4362A" w:tentative="1">
      <w:start w:val="1"/>
      <w:numFmt w:val="bullet"/>
      <w:lvlText w:val="•"/>
      <w:lvlJc w:val="left"/>
      <w:pPr>
        <w:tabs>
          <w:tab w:val="num" w:pos="2880"/>
        </w:tabs>
        <w:ind w:left="2880" w:hanging="360"/>
      </w:pPr>
      <w:rPr>
        <w:rFonts w:ascii="Arial" w:hAnsi="Arial" w:hint="default"/>
      </w:rPr>
    </w:lvl>
    <w:lvl w:ilvl="4" w:tplc="7A384F38" w:tentative="1">
      <w:start w:val="1"/>
      <w:numFmt w:val="bullet"/>
      <w:lvlText w:val="•"/>
      <w:lvlJc w:val="left"/>
      <w:pPr>
        <w:tabs>
          <w:tab w:val="num" w:pos="3600"/>
        </w:tabs>
        <w:ind w:left="3600" w:hanging="360"/>
      </w:pPr>
      <w:rPr>
        <w:rFonts w:ascii="Arial" w:hAnsi="Arial" w:hint="default"/>
      </w:rPr>
    </w:lvl>
    <w:lvl w:ilvl="5" w:tplc="8BFE0470" w:tentative="1">
      <w:start w:val="1"/>
      <w:numFmt w:val="bullet"/>
      <w:lvlText w:val="•"/>
      <w:lvlJc w:val="left"/>
      <w:pPr>
        <w:tabs>
          <w:tab w:val="num" w:pos="4320"/>
        </w:tabs>
        <w:ind w:left="4320" w:hanging="360"/>
      </w:pPr>
      <w:rPr>
        <w:rFonts w:ascii="Arial" w:hAnsi="Arial" w:hint="default"/>
      </w:rPr>
    </w:lvl>
    <w:lvl w:ilvl="6" w:tplc="8F9CCB62" w:tentative="1">
      <w:start w:val="1"/>
      <w:numFmt w:val="bullet"/>
      <w:lvlText w:val="•"/>
      <w:lvlJc w:val="left"/>
      <w:pPr>
        <w:tabs>
          <w:tab w:val="num" w:pos="5040"/>
        </w:tabs>
        <w:ind w:left="5040" w:hanging="360"/>
      </w:pPr>
      <w:rPr>
        <w:rFonts w:ascii="Arial" w:hAnsi="Arial" w:hint="default"/>
      </w:rPr>
    </w:lvl>
    <w:lvl w:ilvl="7" w:tplc="0002B202" w:tentative="1">
      <w:start w:val="1"/>
      <w:numFmt w:val="bullet"/>
      <w:lvlText w:val="•"/>
      <w:lvlJc w:val="left"/>
      <w:pPr>
        <w:tabs>
          <w:tab w:val="num" w:pos="5760"/>
        </w:tabs>
        <w:ind w:left="5760" w:hanging="360"/>
      </w:pPr>
      <w:rPr>
        <w:rFonts w:ascii="Arial" w:hAnsi="Arial" w:hint="default"/>
      </w:rPr>
    </w:lvl>
    <w:lvl w:ilvl="8" w:tplc="9D8816CA" w:tentative="1">
      <w:start w:val="1"/>
      <w:numFmt w:val="bullet"/>
      <w:lvlText w:val="•"/>
      <w:lvlJc w:val="left"/>
      <w:pPr>
        <w:tabs>
          <w:tab w:val="num" w:pos="6480"/>
        </w:tabs>
        <w:ind w:left="6480" w:hanging="360"/>
      </w:pPr>
      <w:rPr>
        <w:rFonts w:ascii="Arial" w:hAnsi="Arial" w:hint="default"/>
      </w:rPr>
    </w:lvl>
  </w:abstractNum>
  <w:abstractNum w:abstractNumId="1">
    <w:nsid w:val="43055AC2"/>
    <w:multiLevelType w:val="hybridMultilevel"/>
    <w:tmpl w:val="13EC9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5D0B25"/>
    <w:multiLevelType w:val="hybridMultilevel"/>
    <w:tmpl w:val="7834F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64FFB"/>
    <w:rsid w:val="00000420"/>
    <w:rsid w:val="00032FFA"/>
    <w:rsid w:val="0003304D"/>
    <w:rsid w:val="000B55AC"/>
    <w:rsid w:val="000C14D9"/>
    <w:rsid w:val="000F11E5"/>
    <w:rsid w:val="00241B71"/>
    <w:rsid w:val="00306A51"/>
    <w:rsid w:val="00364FFB"/>
    <w:rsid w:val="00390DE7"/>
    <w:rsid w:val="003B7CF6"/>
    <w:rsid w:val="003D7125"/>
    <w:rsid w:val="00434224"/>
    <w:rsid w:val="00451247"/>
    <w:rsid w:val="004F168B"/>
    <w:rsid w:val="005A36EC"/>
    <w:rsid w:val="005C6FE0"/>
    <w:rsid w:val="005E78B1"/>
    <w:rsid w:val="00622EC2"/>
    <w:rsid w:val="007107AA"/>
    <w:rsid w:val="007A730D"/>
    <w:rsid w:val="007B7913"/>
    <w:rsid w:val="007D3AF0"/>
    <w:rsid w:val="007F059B"/>
    <w:rsid w:val="008A4748"/>
    <w:rsid w:val="009344B9"/>
    <w:rsid w:val="00954F22"/>
    <w:rsid w:val="009D20A7"/>
    <w:rsid w:val="009E7550"/>
    <w:rsid w:val="00A82777"/>
    <w:rsid w:val="00AB1F9C"/>
    <w:rsid w:val="00AF7FF0"/>
    <w:rsid w:val="00B11FBE"/>
    <w:rsid w:val="00B9318A"/>
    <w:rsid w:val="00BE6BEB"/>
    <w:rsid w:val="00BF5752"/>
    <w:rsid w:val="00C36A77"/>
    <w:rsid w:val="00C9209B"/>
    <w:rsid w:val="00D301C9"/>
    <w:rsid w:val="00D4370F"/>
    <w:rsid w:val="00DF16E4"/>
    <w:rsid w:val="00E31633"/>
    <w:rsid w:val="00E90691"/>
    <w:rsid w:val="00EA292B"/>
    <w:rsid w:val="00EB4F1C"/>
    <w:rsid w:val="00ED4B69"/>
    <w:rsid w:val="00EF1EA7"/>
    <w:rsid w:val="00EF73F5"/>
    <w:rsid w:val="00F10BF1"/>
    <w:rsid w:val="00F16ADC"/>
    <w:rsid w:val="00F23B88"/>
    <w:rsid w:val="00F3459B"/>
    <w:rsid w:val="00F52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7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A51"/>
    <w:pPr>
      <w:ind w:left="720"/>
      <w:contextualSpacing/>
    </w:pPr>
  </w:style>
  <w:style w:type="paragraph" w:styleId="Header">
    <w:name w:val="header"/>
    <w:basedOn w:val="Normal"/>
    <w:link w:val="HeaderChar"/>
    <w:uiPriority w:val="99"/>
    <w:unhideWhenUsed/>
    <w:rsid w:val="00D437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70F"/>
  </w:style>
  <w:style w:type="paragraph" w:styleId="Footer">
    <w:name w:val="footer"/>
    <w:basedOn w:val="Normal"/>
    <w:link w:val="FooterChar"/>
    <w:uiPriority w:val="99"/>
    <w:unhideWhenUsed/>
    <w:rsid w:val="00D437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70F"/>
  </w:style>
  <w:style w:type="paragraph" w:styleId="BalloonText">
    <w:name w:val="Balloon Text"/>
    <w:basedOn w:val="Normal"/>
    <w:link w:val="BalloonTextChar"/>
    <w:uiPriority w:val="99"/>
    <w:semiHidden/>
    <w:unhideWhenUsed/>
    <w:rsid w:val="00D43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7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30683">
      <w:bodyDiv w:val="1"/>
      <w:marLeft w:val="0"/>
      <w:marRight w:val="0"/>
      <w:marTop w:val="0"/>
      <w:marBottom w:val="0"/>
      <w:divBdr>
        <w:top w:val="none" w:sz="0" w:space="0" w:color="auto"/>
        <w:left w:val="none" w:sz="0" w:space="0" w:color="auto"/>
        <w:bottom w:val="none" w:sz="0" w:space="0" w:color="auto"/>
        <w:right w:val="none" w:sz="0" w:space="0" w:color="auto"/>
      </w:divBdr>
      <w:divsChild>
        <w:div w:id="1057051794">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56B3813</Template>
  <TotalTime>344</TotalTime>
  <Pages>1</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H6FC</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Nzita-Mak, Gladys</dc:creator>
  <cp:lastModifiedBy>Nzita-Mak, Gladys</cp:lastModifiedBy>
  <cp:revision>42</cp:revision>
  <dcterms:created xsi:type="dcterms:W3CDTF">2013-10-15T07:58:00Z</dcterms:created>
  <dcterms:modified xsi:type="dcterms:W3CDTF">2014-02-25T09:25:00Z</dcterms:modified>
</cp:coreProperties>
</file>